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2C6" w:rsidRPr="00E72FB2" w:rsidRDefault="00A2484C" w:rsidP="00E72FB2">
      <w:pPr>
        <w:spacing w:before="100"/>
        <w:rPr>
          <w:rFonts w:ascii="Comic Sans MS" w:hAnsi="Comic Sans MS"/>
          <w:b/>
          <w:sz w:val="24"/>
          <w:szCs w:val="24"/>
        </w:rPr>
      </w:pPr>
      <w:r w:rsidRPr="00E72FB2">
        <w:rPr>
          <w:rFonts w:ascii="Comic Sans MS" w:hAnsi="Comic Sans MS"/>
          <w:b/>
          <w:sz w:val="24"/>
          <w:szCs w:val="24"/>
        </w:rPr>
        <w:t xml:space="preserve">Chapter </w:t>
      </w:r>
      <w:r w:rsidR="00016BF3" w:rsidRPr="00E72FB2">
        <w:rPr>
          <w:rFonts w:ascii="Comic Sans MS" w:hAnsi="Comic Sans MS"/>
          <w:b/>
          <w:sz w:val="24"/>
          <w:szCs w:val="24"/>
        </w:rPr>
        <w:t>5</w:t>
      </w:r>
      <w:r w:rsidRPr="00E72FB2">
        <w:rPr>
          <w:rFonts w:ascii="Comic Sans MS" w:hAnsi="Comic Sans MS"/>
          <w:b/>
          <w:sz w:val="24"/>
          <w:szCs w:val="24"/>
        </w:rPr>
        <w:t xml:space="preserve"> Review and Study Guide for Summative Assessment</w:t>
      </w:r>
    </w:p>
    <w:p w:rsidR="00A2484C" w:rsidRPr="006E035E" w:rsidRDefault="00A2484C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>Concepts to Master</w:t>
      </w:r>
      <w:r w:rsidRPr="006E035E">
        <w:rPr>
          <w:rFonts w:ascii="Comic Sans MS" w:hAnsi="Comic Sans MS"/>
        </w:rPr>
        <w:t>:</w:t>
      </w:r>
    </w:p>
    <w:p w:rsidR="00A2484C" w:rsidRPr="00A443A7" w:rsidRDefault="00016BF3" w:rsidP="00C532C6">
      <w:pPr>
        <w:spacing w:before="120"/>
        <w:rPr>
          <w:rFonts w:ascii="Comic Sans MS" w:hAnsi="Comic Sans MS"/>
          <w:i/>
          <w:u w:val="single"/>
        </w:rPr>
      </w:pPr>
      <w:r>
        <w:rPr>
          <w:rFonts w:ascii="Comic Sans MS" w:hAnsi="Comic Sans MS"/>
          <w:i/>
          <w:u w:val="single"/>
        </w:rPr>
        <w:t>Atoms, Bonding, and the Periodic Table</w:t>
      </w:r>
      <w:r w:rsidR="00DD73C2" w:rsidRPr="00A443A7">
        <w:rPr>
          <w:rFonts w:ascii="Comic Sans MS" w:hAnsi="Comic Sans MS"/>
          <w:i/>
          <w:u w:val="single"/>
        </w:rPr>
        <w:t xml:space="preserve">- </w:t>
      </w:r>
      <w:r w:rsidR="00A443A7" w:rsidRPr="00A443A7">
        <w:rPr>
          <w:rFonts w:ascii="Comic Sans MS" w:hAnsi="Comic Sans MS"/>
          <w:i/>
          <w:u w:val="single"/>
        </w:rPr>
        <w:t xml:space="preserve"> </w:t>
      </w:r>
      <w:r>
        <w:rPr>
          <w:rFonts w:ascii="Comic Sans MS" w:hAnsi="Comic Sans MS"/>
          <w:i/>
          <w:u w:val="single"/>
        </w:rPr>
        <w:t>5.1</w:t>
      </w:r>
    </w:p>
    <w:p w:rsidR="00016BF3" w:rsidRDefault="00A2484C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  <w:sz w:val="24"/>
          <w:szCs w:val="24"/>
        </w:rPr>
        <w:tab/>
      </w:r>
      <w:r w:rsidR="00016BF3">
        <w:rPr>
          <w:rFonts w:ascii="Comic Sans MS" w:hAnsi="Comic Sans MS"/>
        </w:rPr>
        <w:t xml:space="preserve">Valence electrons and Bonding. Identify how many valence electrons are in an atom of an element </w:t>
      </w:r>
      <w:r w:rsidR="00016BF3">
        <w:rPr>
          <w:rFonts w:ascii="Comic Sans MS" w:hAnsi="Comic Sans MS"/>
        </w:rPr>
        <w:tab/>
        <w:t xml:space="preserve">and </w:t>
      </w:r>
      <w:r w:rsidR="00E72FB2">
        <w:rPr>
          <w:rFonts w:ascii="Comic Sans MS" w:hAnsi="Comic Sans MS"/>
        </w:rPr>
        <w:tab/>
      </w:r>
      <w:r w:rsidR="00016BF3">
        <w:rPr>
          <w:rFonts w:ascii="Comic Sans MS" w:hAnsi="Comic Sans MS"/>
        </w:rPr>
        <w:t xml:space="preserve">correlate that to the charge of that element. Know the association between group numbers, valence </w:t>
      </w:r>
      <w:r w:rsidR="00E72FB2">
        <w:rPr>
          <w:rFonts w:ascii="Comic Sans MS" w:hAnsi="Comic Sans MS"/>
        </w:rPr>
        <w:tab/>
      </w:r>
      <w:r w:rsidR="00016BF3">
        <w:rPr>
          <w:rFonts w:ascii="Comic Sans MS" w:hAnsi="Comic Sans MS"/>
        </w:rPr>
        <w:t>electrons and types of bonds formed. Be able to draw dot diagrams for any element given</w:t>
      </w:r>
      <w:r w:rsidR="005357AF">
        <w:rPr>
          <w:rFonts w:ascii="Comic Sans MS" w:hAnsi="Comic Sans MS"/>
        </w:rPr>
        <w:t xml:space="preserve"> be able to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>demonstrate the difference between Ionic and Covalent dot diagrams</w:t>
      </w:r>
      <w:r w:rsidR="00016BF3">
        <w:rPr>
          <w:rFonts w:ascii="Comic Sans MS" w:hAnsi="Comic Sans MS"/>
        </w:rPr>
        <w:t>.</w:t>
      </w:r>
    </w:p>
    <w:p w:rsidR="00A2484C" w:rsidRDefault="00016BF3" w:rsidP="00C532C6">
      <w:pPr>
        <w:spacing w:before="120"/>
        <w:rPr>
          <w:rFonts w:ascii="Comic Sans MS" w:hAnsi="Comic Sans MS"/>
          <w:i/>
          <w:u w:val="single"/>
        </w:rPr>
      </w:pPr>
      <w:r>
        <w:rPr>
          <w:rFonts w:ascii="Comic Sans MS" w:hAnsi="Comic Sans MS"/>
          <w:i/>
          <w:u w:val="single"/>
        </w:rPr>
        <w:t>Ionic Bonds</w:t>
      </w:r>
      <w:r w:rsidR="00CF5EB6" w:rsidRPr="00A443A7">
        <w:rPr>
          <w:rFonts w:ascii="Comic Sans MS" w:hAnsi="Comic Sans MS"/>
          <w:i/>
          <w:u w:val="single"/>
        </w:rPr>
        <w:t xml:space="preserve"> -</w:t>
      </w:r>
      <w:r w:rsidR="00A443A7" w:rsidRPr="00A443A7">
        <w:rPr>
          <w:rFonts w:ascii="Comic Sans MS" w:hAnsi="Comic Sans MS"/>
          <w:i/>
          <w:u w:val="single"/>
        </w:rPr>
        <w:t xml:space="preserve"> </w:t>
      </w:r>
      <w:r>
        <w:rPr>
          <w:rFonts w:ascii="Comic Sans MS" w:hAnsi="Comic Sans MS"/>
          <w:u w:val="single"/>
        </w:rPr>
        <w:t>5.2</w:t>
      </w:r>
    </w:p>
    <w:p w:rsidR="00A2484C" w:rsidRDefault="00A2484C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016BF3">
        <w:rPr>
          <w:rFonts w:ascii="Comic Sans MS" w:hAnsi="Comic Sans MS"/>
        </w:rPr>
        <w:t xml:space="preserve">What are ions? </w:t>
      </w:r>
      <w:r w:rsidR="005357AF">
        <w:rPr>
          <w:rFonts w:ascii="Comic Sans MS" w:hAnsi="Comic Sans MS"/>
        </w:rPr>
        <w:t xml:space="preserve">How are ions associated with the charge of an atom of an element? The number of </w:t>
      </w:r>
      <w:r w:rsidR="005357AF">
        <w:rPr>
          <w:rFonts w:ascii="Comic Sans MS" w:hAnsi="Comic Sans MS"/>
        </w:rPr>
        <w:tab/>
        <w:t xml:space="preserve">electrons gained or lost equals the charge and how does correlate with how the atoms bond to other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 xml:space="preserve">atoms of a different element. Know the difference between cations and anions, also know </w:t>
      </w:r>
      <w:r w:rsidR="005357AF">
        <w:rPr>
          <w:rFonts w:ascii="Comic Sans MS" w:hAnsi="Comic Sans MS"/>
        </w:rPr>
        <w:tab/>
        <w:t xml:space="preserve">what a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 xml:space="preserve">polyatomic ion is defined as. Ionic Bonds are formed when electrons are lost or gained to another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 xml:space="preserve">element, this can be expressed as a chemical formula. </w:t>
      </w:r>
      <w:r w:rsidR="00232511">
        <w:rPr>
          <w:rFonts w:ascii="Comic Sans MS" w:hAnsi="Comic Sans MS"/>
        </w:rPr>
        <w:t>What are the p</w:t>
      </w:r>
      <w:r w:rsidR="005357AF">
        <w:rPr>
          <w:rFonts w:ascii="Comic Sans MS" w:hAnsi="Comic Sans MS"/>
        </w:rPr>
        <w:t>roperties of Ionic compounds</w:t>
      </w:r>
      <w:r w:rsidR="00232511">
        <w:rPr>
          <w:rFonts w:ascii="Comic Sans MS" w:hAnsi="Comic Sans MS"/>
        </w:rPr>
        <w:t xml:space="preserve">.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>(Metals + Nonmetals = Ionic Bonded Compounds or Ionic Compounds)</w:t>
      </w:r>
    </w:p>
    <w:p w:rsidR="00A2484C" w:rsidRDefault="00016BF3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  <w:i/>
          <w:u w:val="single"/>
        </w:rPr>
        <w:t>Covalent Bonds - 5.3</w:t>
      </w:r>
    </w:p>
    <w:p w:rsidR="00232511" w:rsidRDefault="00A2484C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 xml:space="preserve">What is a covalent bond? What is happening with the electrons in covalent bonding? A molecular </w:t>
      </w:r>
      <w:r w:rsidR="005357AF">
        <w:rPr>
          <w:rFonts w:ascii="Comic Sans MS" w:hAnsi="Comic Sans MS"/>
        </w:rPr>
        <w:tab/>
        <w:t xml:space="preserve">compound is different from an ionic compound by what properties. Covalent - Polar bonds vs. Non-polar </w:t>
      </w:r>
      <w:r w:rsidR="00E72FB2">
        <w:rPr>
          <w:rFonts w:ascii="Comic Sans MS" w:hAnsi="Comic Sans MS"/>
        </w:rPr>
        <w:tab/>
      </w:r>
      <w:r w:rsidR="005357AF">
        <w:rPr>
          <w:rFonts w:ascii="Comic Sans MS" w:hAnsi="Comic Sans MS"/>
        </w:rPr>
        <w:t>bonds.  (Nonmetals + Nonmetals = Covalent Bonded Compounds or Molecular Compounds)</w:t>
      </w:r>
      <w:r w:rsidR="00232511">
        <w:rPr>
          <w:rFonts w:ascii="Comic Sans MS" w:hAnsi="Comic Sans MS"/>
        </w:rPr>
        <w:t xml:space="preserve"> Chemical </w:t>
      </w:r>
      <w:r w:rsidR="00E72FB2">
        <w:rPr>
          <w:rFonts w:ascii="Comic Sans MS" w:hAnsi="Comic Sans MS"/>
        </w:rPr>
        <w:tab/>
      </w:r>
      <w:r w:rsidR="00232511">
        <w:rPr>
          <w:rFonts w:ascii="Comic Sans MS" w:hAnsi="Comic Sans MS"/>
        </w:rPr>
        <w:t xml:space="preserve">Formulas show the number of atoms of each element bonded, be able to count out how many of each </w:t>
      </w:r>
      <w:r w:rsidR="00E72FB2">
        <w:rPr>
          <w:rFonts w:ascii="Comic Sans MS" w:hAnsi="Comic Sans MS"/>
        </w:rPr>
        <w:tab/>
      </w:r>
      <w:r w:rsidR="00232511">
        <w:rPr>
          <w:rFonts w:ascii="Comic Sans MS" w:hAnsi="Comic Sans MS"/>
        </w:rPr>
        <w:t>from the formula.</w:t>
      </w:r>
    </w:p>
    <w:p w:rsidR="00A2484C" w:rsidRPr="006E035E" w:rsidRDefault="00016BF3" w:rsidP="00C532C6">
      <w:pPr>
        <w:spacing w:before="120"/>
        <w:rPr>
          <w:rFonts w:ascii="Comic Sans MS" w:hAnsi="Comic Sans MS"/>
          <w:i/>
          <w:u w:val="single"/>
        </w:rPr>
      </w:pPr>
      <w:r>
        <w:rPr>
          <w:rFonts w:ascii="Comic Sans MS" w:hAnsi="Comic Sans MS"/>
          <w:i/>
          <w:u w:val="single"/>
        </w:rPr>
        <w:t>Bonding in Metals</w:t>
      </w:r>
      <w:r w:rsidR="00A2484C" w:rsidRPr="006E035E">
        <w:rPr>
          <w:rFonts w:ascii="Comic Sans MS" w:hAnsi="Comic Sans MS"/>
          <w:i/>
          <w:u w:val="single"/>
        </w:rPr>
        <w:t xml:space="preserve"> - </w:t>
      </w:r>
      <w:r>
        <w:rPr>
          <w:rFonts w:ascii="Comic Sans MS" w:hAnsi="Comic Sans MS"/>
          <w:i/>
          <w:u w:val="single"/>
        </w:rPr>
        <w:t>5.4</w:t>
      </w:r>
    </w:p>
    <w:p w:rsidR="00C532C6" w:rsidRDefault="00A443A7" w:rsidP="00C532C6">
      <w:pPr>
        <w:spacing w:before="120"/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232511">
        <w:rPr>
          <w:rFonts w:ascii="Comic Sans MS" w:hAnsi="Comic Sans MS"/>
        </w:rPr>
        <w:t xml:space="preserve">Metals can bond together in a metallic bond. The electrons, do not behave the same as ionic and </w:t>
      </w:r>
      <w:r w:rsidR="00232511">
        <w:rPr>
          <w:rFonts w:ascii="Comic Sans MS" w:hAnsi="Comic Sans MS"/>
        </w:rPr>
        <w:tab/>
        <w:t xml:space="preserve">covalent instead they move around the atoms freely. "Sea of electrons" These bonds give the </w:t>
      </w:r>
      <w:r w:rsidR="00232511">
        <w:rPr>
          <w:rFonts w:ascii="Comic Sans MS" w:hAnsi="Comic Sans MS"/>
        </w:rPr>
        <w:tab/>
        <w:t xml:space="preserve">compound specific properties that are different from the other two types of compounds. Alloys are a </w:t>
      </w:r>
      <w:r w:rsidR="00E72FB2">
        <w:rPr>
          <w:rFonts w:ascii="Comic Sans MS" w:hAnsi="Comic Sans MS"/>
        </w:rPr>
        <w:tab/>
      </w:r>
      <w:r w:rsidR="00232511">
        <w:rPr>
          <w:rFonts w:ascii="Comic Sans MS" w:hAnsi="Comic Sans MS"/>
        </w:rPr>
        <w:t>mixture of 2 or more elements with metals. Alloys are usually stronger than a pure metal.</w:t>
      </w:r>
    </w:p>
    <w:p w:rsidR="00C532C6" w:rsidRPr="00013ADC" w:rsidRDefault="00C532C6" w:rsidP="00013ADC">
      <w:pPr>
        <w:rPr>
          <w:rFonts w:ascii="Comic Sans MS" w:hAnsi="Comic Sans MS"/>
          <w:sz w:val="16"/>
          <w:szCs w:val="16"/>
        </w:rPr>
      </w:pPr>
    </w:p>
    <w:p w:rsidR="00C532C6" w:rsidRPr="00013ADC" w:rsidRDefault="00C532C6" w:rsidP="00E72FB2">
      <w:pPr>
        <w:ind w:left="1440"/>
        <w:rPr>
          <w:rFonts w:ascii="Comic Sans MS" w:hAnsi="Comic Sans MS"/>
          <w:b/>
          <w:i/>
          <w:sz w:val="20"/>
          <w:szCs w:val="20"/>
        </w:rPr>
      </w:pPr>
      <w:r w:rsidRPr="00013ADC">
        <w:rPr>
          <w:rFonts w:ascii="Comic Sans MS" w:hAnsi="Comic Sans MS"/>
          <w:b/>
          <w:i/>
          <w:sz w:val="20"/>
          <w:szCs w:val="20"/>
        </w:rPr>
        <w:t>8th Grade Physical Science - Standards and Objectives followed:</w:t>
      </w:r>
    </w:p>
    <w:p w:rsidR="00E72FB2" w:rsidRPr="00E72FB2" w:rsidRDefault="00E72FB2" w:rsidP="00E72FB2">
      <w:pPr>
        <w:ind w:left="1440"/>
        <w:rPr>
          <w:rFonts w:ascii="Comic Sans MS" w:hAnsi="Comic Sans MS"/>
          <w:b/>
          <w:i/>
          <w:sz w:val="20"/>
          <w:szCs w:val="20"/>
        </w:rPr>
      </w:pPr>
      <w:r w:rsidRPr="00E72FB2">
        <w:rPr>
          <w:rFonts w:ascii="Comic Sans MS" w:hAnsi="Comic Sans MS"/>
          <w:b/>
          <w:i/>
          <w:sz w:val="20"/>
          <w:szCs w:val="20"/>
        </w:rPr>
        <w:t xml:space="preserve">Structure of Matter </w:t>
      </w:r>
    </w:p>
    <w:p w:rsid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3.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ab/>
        <w:t xml:space="preserve"> Each of the more than 100 elements of matter has distinct properties and a distinct atomic </w:t>
      </w:r>
    </w:p>
    <w:p w:rsid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>structure. All forms of matter are composed of one or more of the elements.</w:t>
      </w:r>
      <w:r>
        <w:rPr>
          <w:rFonts w:ascii="Comic Sans MS" w:hAnsi="Comic Sans MS"/>
          <w:i/>
          <w:sz w:val="20"/>
          <w:szCs w:val="20"/>
        </w:rPr>
        <w:t xml:space="preserve">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b.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ab/>
        <w:t xml:space="preserve"> Students know that compounds are formed by combining two or more different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elements and that compounds have properties that are different from their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constituent elements.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c.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ab/>
        <w:t xml:space="preserve"> Students know atoms and molecules form solids by building up repeating </w:t>
      </w:r>
    </w:p>
    <w:p w:rsid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patterns, such as the crystal structure of NaCl or long-chain polymers. </w:t>
      </w:r>
    </w:p>
    <w:p w:rsidR="00E72FB2" w:rsidRPr="00E72FB2" w:rsidRDefault="00E72FB2" w:rsidP="00E72FB2">
      <w:pPr>
        <w:ind w:left="1440"/>
        <w:rPr>
          <w:rFonts w:ascii="Comic Sans MS" w:hAnsi="Comic Sans MS"/>
          <w:b/>
          <w:i/>
          <w:sz w:val="20"/>
          <w:szCs w:val="20"/>
        </w:rPr>
      </w:pPr>
      <w:r w:rsidRPr="00E72FB2">
        <w:rPr>
          <w:rFonts w:ascii="Comic Sans MS" w:hAnsi="Comic Sans MS"/>
          <w:b/>
          <w:i/>
          <w:sz w:val="20"/>
          <w:szCs w:val="20"/>
        </w:rPr>
        <w:t xml:space="preserve">Periodic Table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7.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 xml:space="preserve">  The organization of the periodic table is based on the properties of the elements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and reflects the structure of atoms. As a basis for understanding this concept: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a.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 xml:space="preserve">  Students know how to identify regions corresponding to metals, nonmetals,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and inert gases.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b.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ab/>
        <w:t xml:space="preserve"> Students know each element has a specific number of protons in the nucleus (the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atomic number) and each isotope of the element has a different but specific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number of neutrons in the nucleus. </w:t>
      </w:r>
    </w:p>
    <w:p w:rsidR="00E72FB2" w:rsidRPr="00E72FB2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 w:rsidRPr="00E72FB2">
        <w:rPr>
          <w:rFonts w:ascii="Comic Sans MS" w:hAnsi="Comic Sans MS"/>
          <w:i/>
          <w:sz w:val="20"/>
          <w:szCs w:val="20"/>
        </w:rPr>
        <w:t>c.</w:t>
      </w:r>
      <w:r w:rsidRPr="00E72FB2">
        <w:rPr>
          <w:rFonts w:ascii="Comic Sans MS" w:hAnsi="Comic Sans MS" w:hint="eastAsia"/>
          <w:i/>
          <w:sz w:val="20"/>
          <w:szCs w:val="20"/>
        </w:rPr>
        <w:t></w:t>
      </w:r>
      <w:r w:rsidRPr="00E72FB2">
        <w:rPr>
          <w:rFonts w:ascii="Comic Sans MS" w:hAnsi="Comic Sans MS"/>
          <w:i/>
          <w:sz w:val="20"/>
          <w:szCs w:val="20"/>
        </w:rPr>
        <w:tab/>
        <w:t xml:space="preserve"> Students know substances can be classified by their properties, including their </w:t>
      </w:r>
    </w:p>
    <w:p w:rsidR="00E72FB2" w:rsidRPr="00013ADC" w:rsidRDefault="00E72FB2" w:rsidP="00E72FB2">
      <w:pPr>
        <w:ind w:left="144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Pr="00E72FB2">
        <w:rPr>
          <w:rFonts w:ascii="Comic Sans MS" w:hAnsi="Comic Sans MS"/>
          <w:i/>
          <w:sz w:val="20"/>
          <w:szCs w:val="20"/>
        </w:rPr>
        <w:t xml:space="preserve">melting temperature, density, hardness, and thermal and electrical conductivity. </w:t>
      </w:r>
    </w:p>
    <w:p w:rsidR="00C532C6" w:rsidRPr="00013ADC" w:rsidRDefault="00C532C6" w:rsidP="00013ADC">
      <w:pPr>
        <w:spacing w:before="120"/>
        <w:ind w:left="1440"/>
        <w:rPr>
          <w:rFonts w:ascii="Comic Sans MS" w:hAnsi="Comic Sans MS"/>
          <w:i/>
          <w:sz w:val="20"/>
          <w:szCs w:val="20"/>
        </w:rPr>
      </w:pPr>
    </w:p>
    <w:sectPr w:rsidR="00C532C6" w:rsidRPr="00013ADC" w:rsidSect="00E72FB2">
      <w:pgSz w:w="12240" w:h="15840"/>
      <w:pgMar w:top="432" w:right="432" w:bottom="432" w:left="432" w:header="144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0DD" w:rsidRDefault="005E10DD" w:rsidP="00C532C6">
      <w:r>
        <w:separator/>
      </w:r>
    </w:p>
  </w:endnote>
  <w:endnote w:type="continuationSeparator" w:id="0">
    <w:p w:rsidR="005E10DD" w:rsidRDefault="005E10DD" w:rsidP="00C532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0DD" w:rsidRDefault="005E10DD" w:rsidP="00C532C6">
      <w:r>
        <w:separator/>
      </w:r>
    </w:p>
  </w:footnote>
  <w:footnote w:type="continuationSeparator" w:id="0">
    <w:p w:rsidR="005E10DD" w:rsidRDefault="005E10DD" w:rsidP="00C532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484C"/>
    <w:rsid w:val="00013ADC"/>
    <w:rsid w:val="00016BF3"/>
    <w:rsid w:val="0013242C"/>
    <w:rsid w:val="00232511"/>
    <w:rsid w:val="003971A5"/>
    <w:rsid w:val="0052123E"/>
    <w:rsid w:val="005357AF"/>
    <w:rsid w:val="005E10DD"/>
    <w:rsid w:val="00675912"/>
    <w:rsid w:val="007039AA"/>
    <w:rsid w:val="007F6A14"/>
    <w:rsid w:val="00A2484C"/>
    <w:rsid w:val="00A443A7"/>
    <w:rsid w:val="00B35D69"/>
    <w:rsid w:val="00C532C6"/>
    <w:rsid w:val="00CF5EB6"/>
    <w:rsid w:val="00DD73C2"/>
    <w:rsid w:val="00E72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8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532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32C6"/>
  </w:style>
  <w:style w:type="paragraph" w:styleId="Footer">
    <w:name w:val="footer"/>
    <w:basedOn w:val="Normal"/>
    <w:link w:val="FooterChar"/>
    <w:uiPriority w:val="99"/>
    <w:semiHidden/>
    <w:unhideWhenUsed/>
    <w:rsid w:val="00C532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32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3EA579-7E21-45FF-BA18-CB4C7A22E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</dc:creator>
  <cp:lastModifiedBy>Ang</cp:lastModifiedBy>
  <cp:revision>4</cp:revision>
  <dcterms:created xsi:type="dcterms:W3CDTF">2013-01-31T04:49:00Z</dcterms:created>
  <dcterms:modified xsi:type="dcterms:W3CDTF">2013-01-31T05:00:00Z</dcterms:modified>
</cp:coreProperties>
</file>